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F85" w:rsidRDefault="001A7F85"/>
    <w:p w:rsidR="001A7F85" w:rsidRDefault="001A7F85">
      <w:r>
        <w:rPr>
          <w:noProof/>
        </w:rPr>
        <w:drawing>
          <wp:inline distT="0" distB="0" distL="0" distR="0" wp14:anchorId="70BC64C0" wp14:editId="4064BA4B">
            <wp:extent cx="2686050" cy="885825"/>
            <wp:effectExtent l="0" t="0" r="0" b="9525"/>
            <wp:docPr id="2" name="obrázek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F85" w:rsidRDefault="001A7F85"/>
    <w:tbl>
      <w:tblPr>
        <w:tblW w:w="9072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2"/>
      </w:tblGrid>
      <w:tr w:rsidR="001E112B" w:rsidRPr="00AA2072" w:rsidTr="00F7513A">
        <w:trPr>
          <w:trHeight w:val="53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DE7" w:rsidRDefault="005E06BD" w:rsidP="00E116E9">
            <w:pPr>
              <w:rPr>
                <w:rFonts w:ascii="Umprum" w:hAnsi="Umprum"/>
                <w:b/>
                <w:snapToGrid w:val="0"/>
                <w:color w:val="000000"/>
                <w:sz w:val="24"/>
                <w:szCs w:val="24"/>
              </w:rPr>
            </w:pPr>
            <w:r w:rsidRPr="004B321E">
              <w:rPr>
                <w:rFonts w:ascii="Umprum" w:hAnsi="Umprum"/>
                <w:b/>
                <w:snapToGrid w:val="0"/>
                <w:color w:val="000000"/>
                <w:sz w:val="24"/>
                <w:szCs w:val="24"/>
              </w:rPr>
              <w:t>Přihláška výstavního pro</w:t>
            </w:r>
            <w:r w:rsidR="00E43392" w:rsidRPr="004B321E">
              <w:rPr>
                <w:rFonts w:ascii="Umprum" w:hAnsi="Umprum"/>
                <w:b/>
                <w:snapToGrid w:val="0"/>
                <w:color w:val="000000"/>
                <w:sz w:val="24"/>
                <w:szCs w:val="24"/>
              </w:rPr>
              <w:t>jektu do</w:t>
            </w:r>
            <w:r w:rsidR="002B1DC7" w:rsidRPr="004B321E">
              <w:rPr>
                <w:rFonts w:ascii="Umprum" w:hAnsi="Umprum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="00394033" w:rsidRPr="004B321E">
              <w:rPr>
                <w:rFonts w:ascii="Umprum" w:hAnsi="Umprum"/>
                <w:b/>
                <w:snapToGrid w:val="0"/>
                <w:color w:val="000000"/>
                <w:sz w:val="24"/>
                <w:szCs w:val="24"/>
              </w:rPr>
              <w:t xml:space="preserve">open </w:t>
            </w:r>
            <w:proofErr w:type="spellStart"/>
            <w:r w:rsidR="00394033" w:rsidRPr="004B321E">
              <w:rPr>
                <w:rFonts w:ascii="Umprum" w:hAnsi="Umprum"/>
                <w:b/>
                <w:snapToGrid w:val="0"/>
                <w:color w:val="000000"/>
                <w:sz w:val="24"/>
                <w:szCs w:val="24"/>
              </w:rPr>
              <w:t>callu</w:t>
            </w:r>
            <w:proofErr w:type="spellEnd"/>
            <w:r w:rsidR="00E43392" w:rsidRPr="004B321E">
              <w:rPr>
                <w:rFonts w:ascii="Umprum" w:hAnsi="Umprum"/>
                <w:b/>
                <w:snapToGrid w:val="0"/>
                <w:color w:val="000000"/>
                <w:sz w:val="24"/>
                <w:szCs w:val="24"/>
              </w:rPr>
              <w:t xml:space="preserve"> Galerie</w:t>
            </w:r>
            <w:r w:rsidR="004B321E" w:rsidRPr="004B321E">
              <w:rPr>
                <w:rFonts w:ascii="Umprum" w:hAnsi="Umprum"/>
                <w:b/>
                <w:snapToGrid w:val="0"/>
                <w:color w:val="000000"/>
                <w:sz w:val="24"/>
                <w:szCs w:val="24"/>
              </w:rPr>
              <w:t xml:space="preserve"> UM na rok 2026</w:t>
            </w:r>
            <w:r w:rsidR="003E4DE7">
              <w:rPr>
                <w:rFonts w:ascii="Umprum" w:hAnsi="Umprum"/>
                <w:b/>
                <w:snapToGrid w:val="0"/>
                <w:color w:val="000000"/>
                <w:sz w:val="24"/>
                <w:szCs w:val="24"/>
              </w:rPr>
              <w:t xml:space="preserve">. </w:t>
            </w:r>
          </w:p>
          <w:p w:rsidR="00E116E9" w:rsidRPr="003E4DE7" w:rsidRDefault="003E4DE7" w:rsidP="003E4DE7">
            <w:pPr>
              <w:rPr>
                <w:rFonts w:ascii="Umprum" w:hAnsi="Umprum"/>
                <w:b/>
                <w:snapToGrid w:val="0"/>
                <w:color w:val="000000"/>
                <w:sz w:val="24"/>
                <w:szCs w:val="24"/>
              </w:rPr>
            </w:pPr>
            <w:r w:rsidRPr="003E4DE7">
              <w:rPr>
                <w:rFonts w:ascii="Umprum" w:hAnsi="Umprum"/>
                <w:b/>
                <w:snapToGrid w:val="0"/>
                <w:color w:val="FF0000"/>
                <w:sz w:val="18"/>
                <w:szCs w:val="18"/>
              </w:rPr>
              <w:t xml:space="preserve">Pozor! Galerie UM bude </w:t>
            </w:r>
            <w:r>
              <w:rPr>
                <w:rFonts w:ascii="Umprum" w:hAnsi="Umprum"/>
                <w:b/>
                <w:snapToGrid w:val="0"/>
                <w:color w:val="FF0000"/>
                <w:sz w:val="18"/>
                <w:szCs w:val="18"/>
              </w:rPr>
              <w:t>po dobu rekonstrukce hl. budovy UMPRUM od roku</w:t>
            </w:r>
            <w:r w:rsidRPr="003E4DE7">
              <w:rPr>
                <w:rFonts w:ascii="Umprum" w:hAnsi="Umprum"/>
                <w:b/>
                <w:snapToGrid w:val="0"/>
                <w:color w:val="FF0000"/>
                <w:sz w:val="18"/>
                <w:szCs w:val="18"/>
              </w:rPr>
              <w:t xml:space="preserve"> 2026 umístěna v hale Technologického centra UMPRUM, Mikulandská 5, Praha 1.</w:t>
            </w:r>
          </w:p>
        </w:tc>
      </w:tr>
      <w:tr w:rsidR="001E112B" w:rsidRPr="00AA2072" w:rsidTr="00475893">
        <w:trPr>
          <w:trHeight w:val="24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81" w:rsidRDefault="005E06BD">
            <w:pPr>
              <w:rPr>
                <w:rFonts w:ascii="Umprum" w:hAnsi="Umprum"/>
                <w:snapToGrid w:val="0"/>
                <w:color w:val="000000"/>
                <w:sz w:val="22"/>
                <w:szCs w:val="22"/>
              </w:rPr>
            </w:pPr>
            <w:r w:rsidRPr="00BC1073">
              <w:rPr>
                <w:rFonts w:ascii="Umprum" w:hAnsi="Umprum"/>
                <w:b/>
                <w:snapToGrid w:val="0"/>
                <w:sz w:val="22"/>
                <w:szCs w:val="22"/>
              </w:rPr>
              <w:t>I. Údaje o projektu / výstavě:</w:t>
            </w:r>
            <w:r>
              <w:rPr>
                <w:rFonts w:ascii="Umprum" w:hAnsi="Umprum"/>
                <w:b/>
                <w:snapToGrid w:val="0"/>
                <w:color w:val="000000"/>
                <w:sz w:val="24"/>
                <w:szCs w:val="24"/>
              </w:rPr>
              <w:br/>
            </w:r>
            <w:r w:rsidR="00475893">
              <w:rPr>
                <w:rFonts w:ascii="Umprum" w:hAnsi="Umprum"/>
                <w:snapToGrid w:val="0"/>
                <w:color w:val="000000"/>
                <w:sz w:val="24"/>
                <w:szCs w:val="24"/>
              </w:rPr>
              <w:br/>
            </w:r>
            <w:r w:rsidRPr="001A1542">
              <w:rPr>
                <w:rFonts w:ascii="Umprum" w:hAnsi="Umprum"/>
                <w:snapToGrid w:val="0"/>
                <w:color w:val="000000"/>
                <w:sz w:val="22"/>
                <w:szCs w:val="22"/>
              </w:rPr>
              <w:t>Název</w:t>
            </w:r>
            <w:r w:rsidR="0040773E">
              <w:rPr>
                <w:rFonts w:ascii="Umprum" w:hAnsi="Umprum"/>
                <w:snapToGrid w:val="0"/>
                <w:color w:val="000000"/>
                <w:sz w:val="22"/>
                <w:szCs w:val="22"/>
              </w:rPr>
              <w:t xml:space="preserve"> výstavy</w:t>
            </w:r>
            <w:r w:rsidRPr="001A1542">
              <w:rPr>
                <w:rFonts w:ascii="Umprum" w:hAnsi="Umprum"/>
                <w:snapToGrid w:val="0"/>
                <w:color w:val="000000"/>
                <w:sz w:val="22"/>
                <w:szCs w:val="22"/>
              </w:rPr>
              <w:t>:</w:t>
            </w:r>
            <w:r w:rsidR="00F06581">
              <w:rPr>
                <w:rFonts w:ascii="Umprum" w:hAnsi="Umprum"/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:rsidR="005E06BD" w:rsidRPr="001A1542" w:rsidRDefault="00F06581">
            <w:pPr>
              <w:rPr>
                <w:rFonts w:ascii="Umprum" w:hAnsi="Umprum"/>
                <w:snapToGrid w:val="0"/>
                <w:color w:val="000000"/>
                <w:sz w:val="22"/>
                <w:szCs w:val="22"/>
              </w:rPr>
            </w:pPr>
            <w:r w:rsidRPr="00F06581">
              <w:rPr>
                <w:rFonts w:ascii="Umprum" w:hAnsi="Umprum"/>
                <w:snapToGrid w:val="0"/>
                <w:sz w:val="22"/>
                <w:szCs w:val="22"/>
              </w:rPr>
              <w:t>V</w:t>
            </w:r>
            <w:r>
              <w:rPr>
                <w:rFonts w:ascii="Umprum" w:hAnsi="Umprum"/>
                <w:snapToGrid w:val="0"/>
                <w:color w:val="000000"/>
                <w:sz w:val="22"/>
                <w:szCs w:val="22"/>
              </w:rPr>
              <w:t>ystavujícího autor</w:t>
            </w:r>
            <w:r w:rsidR="004B321E">
              <w:rPr>
                <w:rFonts w:ascii="Umprum" w:hAnsi="Umprum"/>
                <w:snapToGrid w:val="0"/>
                <w:color w:val="000000"/>
                <w:sz w:val="22"/>
                <w:szCs w:val="22"/>
              </w:rPr>
              <w:t>*</w:t>
            </w:r>
            <w:proofErr w:type="spellStart"/>
            <w:r w:rsidR="004B321E">
              <w:rPr>
                <w:rFonts w:ascii="Umprum" w:hAnsi="Umprum"/>
                <w:snapToGrid w:val="0"/>
                <w:color w:val="000000"/>
                <w:sz w:val="22"/>
                <w:szCs w:val="22"/>
              </w:rPr>
              <w:t>ka</w:t>
            </w:r>
            <w:proofErr w:type="spellEnd"/>
            <w:r w:rsidR="0040773E">
              <w:rPr>
                <w:rFonts w:ascii="Umprum" w:hAnsi="Umprum"/>
                <w:snapToGrid w:val="0"/>
                <w:color w:val="000000"/>
                <w:sz w:val="22"/>
                <w:szCs w:val="22"/>
              </w:rPr>
              <w:t>:</w:t>
            </w:r>
          </w:p>
          <w:p w:rsidR="005E06BD" w:rsidRPr="001A1542" w:rsidRDefault="005E06BD">
            <w:pPr>
              <w:rPr>
                <w:rFonts w:ascii="Umprum" w:hAnsi="Umprum"/>
                <w:snapToGrid w:val="0"/>
                <w:color w:val="000000"/>
                <w:sz w:val="22"/>
                <w:szCs w:val="22"/>
              </w:rPr>
            </w:pPr>
            <w:r w:rsidRPr="001A1542">
              <w:rPr>
                <w:rFonts w:ascii="Umprum" w:hAnsi="Umprum"/>
                <w:snapToGrid w:val="0"/>
                <w:color w:val="000000"/>
                <w:sz w:val="22"/>
                <w:szCs w:val="22"/>
              </w:rPr>
              <w:t>Kurátor</w:t>
            </w:r>
            <w:r w:rsidR="004B321E">
              <w:rPr>
                <w:rFonts w:ascii="Umprum" w:hAnsi="Umprum"/>
                <w:snapToGrid w:val="0"/>
                <w:color w:val="000000"/>
                <w:sz w:val="22"/>
                <w:szCs w:val="22"/>
              </w:rPr>
              <w:t>*</w:t>
            </w:r>
            <w:proofErr w:type="spellStart"/>
            <w:r w:rsidR="004B321E">
              <w:rPr>
                <w:rFonts w:ascii="Umprum" w:hAnsi="Umprum"/>
                <w:snapToGrid w:val="0"/>
                <w:color w:val="000000"/>
                <w:sz w:val="22"/>
                <w:szCs w:val="22"/>
              </w:rPr>
              <w:t>ka</w:t>
            </w:r>
            <w:proofErr w:type="spellEnd"/>
            <w:r w:rsidRPr="001A1542">
              <w:rPr>
                <w:rFonts w:ascii="Umprum" w:hAnsi="Umprum"/>
                <w:snapToGrid w:val="0"/>
                <w:color w:val="000000"/>
                <w:sz w:val="22"/>
                <w:szCs w:val="22"/>
              </w:rPr>
              <w:t xml:space="preserve"> výstavy:</w:t>
            </w:r>
            <w:r w:rsidR="0040773E">
              <w:rPr>
                <w:rFonts w:ascii="Umprum" w:hAnsi="Umprum"/>
                <w:snapToGrid w:val="0"/>
                <w:color w:val="000000"/>
                <w:sz w:val="22"/>
                <w:szCs w:val="22"/>
              </w:rPr>
              <w:br/>
            </w:r>
            <w:r w:rsidRPr="00C6764E">
              <w:rPr>
                <w:rFonts w:ascii="Umprum" w:hAnsi="Umprum"/>
                <w:snapToGrid w:val="0"/>
                <w:color w:val="000000"/>
                <w:sz w:val="22"/>
                <w:szCs w:val="22"/>
              </w:rPr>
              <w:t>Preferovaný termín konání</w:t>
            </w:r>
            <w:r w:rsidR="00E116E9" w:rsidRPr="00C6764E">
              <w:rPr>
                <w:rFonts w:ascii="Umprum" w:hAnsi="Umprum"/>
                <w:snapToGrid w:val="0"/>
                <w:color w:val="000000"/>
                <w:sz w:val="22"/>
                <w:szCs w:val="22"/>
              </w:rPr>
              <w:t xml:space="preserve"> (pouze orientačně)</w:t>
            </w:r>
            <w:r w:rsidRPr="00C6764E">
              <w:rPr>
                <w:rFonts w:ascii="Umprum" w:hAnsi="Umprum"/>
                <w:snapToGrid w:val="0"/>
                <w:color w:val="000000"/>
                <w:sz w:val="22"/>
                <w:szCs w:val="22"/>
              </w:rPr>
              <w:t>:</w:t>
            </w:r>
            <w:r w:rsidR="00E116E9">
              <w:rPr>
                <w:rFonts w:ascii="Umprum" w:hAnsi="Umprum"/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:rsidR="001E112B" w:rsidRPr="00AA2072" w:rsidRDefault="001E112B" w:rsidP="0040773E">
            <w:pPr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8F27D5" w:rsidRPr="00AA2072" w:rsidTr="00E116E9">
        <w:trPr>
          <w:trHeight w:val="183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D5" w:rsidRPr="001A1542" w:rsidRDefault="005E06BD" w:rsidP="005E06BD">
            <w:pPr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</w:pPr>
            <w:r w:rsidRPr="001A1542"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  <w:t>II. Údaje o přihlašovateli</w:t>
            </w:r>
            <w:r w:rsidR="00E116E9"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  <w:t>, se kterým bude vedena komunikace</w:t>
            </w:r>
            <w:r w:rsidRPr="001A1542"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  <w:t>:</w:t>
            </w:r>
          </w:p>
          <w:p w:rsidR="005E06BD" w:rsidRPr="001A1542" w:rsidRDefault="00475893" w:rsidP="005E06BD">
            <w:pPr>
              <w:rPr>
                <w:rFonts w:ascii="Umprum" w:hAnsi="Umprum"/>
                <w:snapToGrid w:val="0"/>
                <w:color w:val="000000"/>
                <w:sz w:val="22"/>
                <w:szCs w:val="22"/>
              </w:rPr>
            </w:pPr>
            <w:r>
              <w:rPr>
                <w:rFonts w:ascii="Umprum" w:hAnsi="Umprum"/>
                <w:snapToGrid w:val="0"/>
                <w:color w:val="000000"/>
                <w:sz w:val="24"/>
                <w:szCs w:val="24"/>
              </w:rPr>
              <w:br/>
            </w:r>
            <w:r w:rsidR="005E06BD" w:rsidRPr="001A1542">
              <w:rPr>
                <w:rFonts w:ascii="Umprum" w:hAnsi="Umprum"/>
                <w:snapToGrid w:val="0"/>
                <w:color w:val="000000"/>
                <w:sz w:val="22"/>
                <w:szCs w:val="22"/>
              </w:rPr>
              <w:t>Jméno:</w:t>
            </w:r>
          </w:p>
          <w:p w:rsidR="005E06BD" w:rsidRPr="001A1542" w:rsidRDefault="005E06BD" w:rsidP="005E06BD">
            <w:pPr>
              <w:rPr>
                <w:rFonts w:ascii="Umprum" w:hAnsi="Umprum"/>
                <w:snapToGrid w:val="0"/>
                <w:color w:val="000000"/>
                <w:sz w:val="22"/>
                <w:szCs w:val="22"/>
              </w:rPr>
            </w:pPr>
            <w:r w:rsidRPr="001A1542">
              <w:rPr>
                <w:rFonts w:ascii="Umprum" w:hAnsi="Umprum"/>
                <w:snapToGrid w:val="0"/>
                <w:color w:val="000000"/>
                <w:sz w:val="22"/>
                <w:szCs w:val="22"/>
              </w:rPr>
              <w:t>Adresa:</w:t>
            </w:r>
          </w:p>
          <w:p w:rsidR="005E06BD" w:rsidRPr="001A1542" w:rsidRDefault="005E06BD" w:rsidP="005E06BD">
            <w:pPr>
              <w:rPr>
                <w:rFonts w:ascii="Umprum" w:hAnsi="Umprum"/>
                <w:snapToGrid w:val="0"/>
                <w:color w:val="000000"/>
                <w:sz w:val="22"/>
                <w:szCs w:val="22"/>
              </w:rPr>
            </w:pPr>
            <w:r w:rsidRPr="001A1542">
              <w:rPr>
                <w:rFonts w:ascii="Umprum" w:hAnsi="Umprum"/>
                <w:snapToGrid w:val="0"/>
                <w:color w:val="000000"/>
                <w:sz w:val="22"/>
                <w:szCs w:val="22"/>
              </w:rPr>
              <w:t>Tel.:</w:t>
            </w:r>
          </w:p>
          <w:p w:rsidR="005E06BD" w:rsidRPr="00E116E9" w:rsidRDefault="005E06BD" w:rsidP="00E43392">
            <w:pPr>
              <w:rPr>
                <w:rFonts w:ascii="Umprum" w:hAnsi="Umprum"/>
                <w:snapToGrid w:val="0"/>
                <w:color w:val="000000"/>
                <w:sz w:val="22"/>
                <w:szCs w:val="22"/>
              </w:rPr>
            </w:pPr>
            <w:r w:rsidRPr="001A1542">
              <w:rPr>
                <w:rFonts w:ascii="Umprum" w:hAnsi="Umprum"/>
                <w:snapToGrid w:val="0"/>
                <w:color w:val="000000"/>
                <w:sz w:val="22"/>
                <w:szCs w:val="22"/>
              </w:rPr>
              <w:t>Email:</w:t>
            </w:r>
          </w:p>
        </w:tc>
      </w:tr>
      <w:tr w:rsidR="0005603E" w:rsidRPr="00AA2072" w:rsidTr="0005603E">
        <w:trPr>
          <w:trHeight w:val="66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E" w:rsidRDefault="00BC1073" w:rsidP="00212C59">
            <w:pPr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  <w:t>III</w:t>
            </w:r>
            <w:r w:rsidR="00E116E9"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  <w:t>. Krá</w:t>
            </w:r>
            <w:r w:rsidR="0005603E"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  <w:t xml:space="preserve">tká anotace projektu </w:t>
            </w:r>
            <w:r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  <w:t xml:space="preserve">/ výstavy </w:t>
            </w:r>
            <w:r w:rsidR="0005603E"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  <w:t>(</w:t>
            </w:r>
            <w:proofErr w:type="spellStart"/>
            <w:r w:rsidR="0005603E"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  <w:t>max</w:t>
            </w:r>
            <w:proofErr w:type="spellEnd"/>
            <w:r w:rsidR="0005603E"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  <w:t xml:space="preserve"> 500 znaků):</w:t>
            </w:r>
          </w:p>
          <w:p w:rsidR="0005603E" w:rsidRDefault="0005603E" w:rsidP="00212C59">
            <w:pPr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</w:pPr>
          </w:p>
          <w:p w:rsidR="0005603E" w:rsidRDefault="0005603E" w:rsidP="00212C59">
            <w:pPr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</w:pPr>
          </w:p>
          <w:p w:rsidR="0005603E" w:rsidRPr="00AA2072" w:rsidRDefault="0005603E" w:rsidP="00212C59">
            <w:pPr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</w:pPr>
          </w:p>
          <w:p w:rsidR="0005603E" w:rsidRDefault="0005603E" w:rsidP="00212C59">
            <w:pPr>
              <w:jc w:val="right"/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</w:pPr>
          </w:p>
          <w:p w:rsidR="00091D40" w:rsidRDefault="00091D40" w:rsidP="00091D40">
            <w:pPr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</w:pPr>
          </w:p>
          <w:p w:rsidR="00091D40" w:rsidRPr="00AA2072" w:rsidRDefault="00091D40" w:rsidP="00212C59">
            <w:pPr>
              <w:jc w:val="right"/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091D40" w:rsidRPr="00AA2072" w:rsidTr="0005603E">
        <w:trPr>
          <w:trHeight w:val="66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40" w:rsidRDefault="00091D40" w:rsidP="00091D40">
            <w:pPr>
              <w:rPr>
                <w:rFonts w:ascii="Umprum" w:hAnsi="Umprum"/>
                <w:snapToGrid w:val="0"/>
                <w:color w:val="000000"/>
                <w:sz w:val="22"/>
                <w:szCs w:val="22"/>
              </w:rPr>
            </w:pPr>
            <w:r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  <w:t xml:space="preserve">IV. </w:t>
            </w:r>
            <w:r w:rsidRPr="00083D71"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  <w:t>Financování výstavního projektu</w:t>
            </w:r>
            <w:r w:rsidR="004B321E"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  <w:t>:</w:t>
            </w:r>
            <w:r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  <w:br/>
            </w:r>
          </w:p>
          <w:p w:rsidR="00091D40" w:rsidRPr="00091D40" w:rsidRDefault="00091D40" w:rsidP="00091D40">
            <w:pPr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ascii="Umprum" w:eastAsiaTheme="minorHAnsi" w:hAnsi="Umprum" w:cstheme="minorBidi"/>
                <w:b/>
                <w:sz w:val="22"/>
                <w:szCs w:val="22"/>
                <w:lang w:eastAsia="en-US"/>
              </w:rPr>
              <w:t>UMPRUM zajišťuje a financuje tyto náklady:</w:t>
            </w:r>
            <w:r>
              <w:rPr>
                <w:rFonts w:ascii="Umprum" w:eastAsiaTheme="minorHAnsi" w:hAnsi="Umprum" w:cstheme="minorBidi"/>
                <w:b/>
                <w:sz w:val="22"/>
                <w:szCs w:val="22"/>
                <w:lang w:eastAsia="en-US"/>
              </w:rPr>
              <w:br/>
            </w:r>
            <w:r w:rsidRPr="009767EE">
              <w:rPr>
                <w:rFonts w:ascii="Umprum" w:eastAsiaTheme="minorHAnsi" w:hAnsi="Umprum" w:cstheme="minorBidi"/>
                <w:sz w:val="22"/>
                <w:szCs w:val="22"/>
                <w:lang w:eastAsia="en-US"/>
              </w:rPr>
              <w:t>- v</w:t>
            </w:r>
            <w:r>
              <w:rPr>
                <w:rFonts w:ascii="Umprum" w:eastAsiaTheme="minorHAnsi" w:hAnsi="Umprum" w:cstheme="minorBidi"/>
                <w:sz w:val="22"/>
                <w:szCs w:val="22"/>
                <w:lang w:eastAsia="en-US"/>
              </w:rPr>
              <w:t>eškeré energie</w:t>
            </w:r>
            <w:r>
              <w:rPr>
                <w:rFonts w:ascii="Umprum" w:eastAsiaTheme="minorHAnsi" w:hAnsi="Umprum" w:cstheme="minorBidi"/>
                <w:sz w:val="22"/>
                <w:szCs w:val="22"/>
                <w:lang w:eastAsia="en-US"/>
              </w:rPr>
              <w:br/>
              <w:t>- ostrahu (</w:t>
            </w:r>
            <w:proofErr w:type="spellStart"/>
            <w:r>
              <w:rPr>
                <w:rFonts w:ascii="Umprum" w:eastAsiaTheme="minorHAnsi" w:hAnsi="Umprum" w:cstheme="minorBidi"/>
                <w:sz w:val="22"/>
                <w:szCs w:val="22"/>
                <w:lang w:eastAsia="en-US"/>
              </w:rPr>
              <w:t>kustodní</w:t>
            </w:r>
            <w:proofErr w:type="spellEnd"/>
            <w:r>
              <w:rPr>
                <w:rFonts w:ascii="Umprum" w:eastAsiaTheme="minorHAnsi" w:hAnsi="Umprum" w:cstheme="minorBidi"/>
                <w:sz w:val="22"/>
                <w:szCs w:val="22"/>
                <w:lang w:eastAsia="en-US"/>
              </w:rPr>
              <w:t xml:space="preserve"> službu) po dobu konání výstavy </w:t>
            </w:r>
            <w:r>
              <w:rPr>
                <w:rFonts w:ascii="Umprum" w:eastAsiaTheme="minorHAnsi" w:hAnsi="Umprum" w:cstheme="minorBidi"/>
                <w:sz w:val="22"/>
                <w:szCs w:val="22"/>
                <w:lang w:eastAsia="en-US"/>
              </w:rPr>
              <w:br/>
              <w:t>- grafické zpracování a tisky</w:t>
            </w:r>
            <w:r w:rsidRPr="009767EE">
              <w:rPr>
                <w:rFonts w:ascii="Umprum" w:eastAsiaTheme="minorHAnsi" w:hAnsi="Umprum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Umprum" w:eastAsiaTheme="minorHAnsi" w:hAnsi="Umprum" w:cstheme="minorBidi"/>
                <w:sz w:val="22"/>
                <w:szCs w:val="22"/>
                <w:lang w:eastAsia="en-US"/>
              </w:rPr>
              <w:t xml:space="preserve">propagačních </w:t>
            </w:r>
            <w:r w:rsidRPr="009767EE">
              <w:rPr>
                <w:rFonts w:ascii="Umprum" w:eastAsiaTheme="minorHAnsi" w:hAnsi="Umprum" w:cstheme="minorBidi"/>
                <w:sz w:val="22"/>
                <w:szCs w:val="22"/>
                <w:lang w:eastAsia="en-US"/>
              </w:rPr>
              <w:t>materiá</w:t>
            </w:r>
            <w:r w:rsidR="004B321E">
              <w:rPr>
                <w:rFonts w:ascii="Umprum" w:eastAsiaTheme="minorHAnsi" w:hAnsi="Umprum" w:cstheme="minorBidi"/>
                <w:sz w:val="22"/>
                <w:szCs w:val="22"/>
                <w:lang w:eastAsia="en-US"/>
              </w:rPr>
              <w:t>lů k výstavě (pozvánka, plakát</w:t>
            </w:r>
            <w:r w:rsidRPr="009767EE">
              <w:rPr>
                <w:rFonts w:ascii="Umprum" w:eastAsiaTheme="minorHAnsi" w:hAnsi="Umprum" w:cstheme="minorBidi"/>
                <w:sz w:val="22"/>
                <w:szCs w:val="22"/>
                <w:lang w:eastAsia="en-US"/>
              </w:rPr>
              <w:t>)</w:t>
            </w:r>
            <w:r w:rsidRPr="009767EE">
              <w:rPr>
                <w:rFonts w:ascii="Umprum" w:eastAsiaTheme="minorHAnsi" w:hAnsi="Umprum" w:cstheme="minorBidi"/>
                <w:sz w:val="22"/>
                <w:szCs w:val="22"/>
                <w:lang w:eastAsia="en-US"/>
              </w:rPr>
              <w:br/>
              <w:t>- PR výstavy (tisková z</w:t>
            </w:r>
            <w:r w:rsidR="004B321E">
              <w:rPr>
                <w:rFonts w:ascii="Umprum" w:eastAsiaTheme="minorHAnsi" w:hAnsi="Umprum" w:cstheme="minorBidi"/>
                <w:sz w:val="22"/>
                <w:szCs w:val="22"/>
                <w:lang w:eastAsia="en-US"/>
              </w:rPr>
              <w:t>práva, anonce na webu a sociálních sítích UMPRUM, di</w:t>
            </w:r>
            <w:r w:rsidRPr="009767EE">
              <w:rPr>
                <w:rFonts w:ascii="Umprum" w:eastAsiaTheme="minorHAnsi" w:hAnsi="Umprum" w:cstheme="minorBidi"/>
                <w:sz w:val="22"/>
                <w:szCs w:val="22"/>
                <w:lang w:eastAsia="en-US"/>
              </w:rPr>
              <w:t xml:space="preserve">stribuce pozvánek </w:t>
            </w:r>
            <w:r w:rsidR="004B321E">
              <w:rPr>
                <w:rFonts w:ascii="Umprum" w:eastAsiaTheme="minorHAnsi" w:hAnsi="Umprum" w:cstheme="minorBidi"/>
                <w:sz w:val="22"/>
                <w:szCs w:val="22"/>
                <w:lang w:eastAsia="en-US"/>
              </w:rPr>
              <w:t>e</w:t>
            </w:r>
            <w:r w:rsidRPr="009767EE">
              <w:rPr>
                <w:rFonts w:ascii="Umprum" w:eastAsiaTheme="minorHAnsi" w:hAnsi="Umprum" w:cstheme="minorBidi"/>
                <w:sz w:val="22"/>
                <w:szCs w:val="22"/>
                <w:lang w:eastAsia="en-US"/>
              </w:rPr>
              <w:t>mailem a poštou)</w:t>
            </w:r>
            <w:r>
              <w:rPr>
                <w:rFonts w:ascii="Umprum" w:eastAsiaTheme="minorHAnsi" w:hAnsi="Umprum" w:cstheme="minorBidi"/>
                <w:sz w:val="22"/>
                <w:szCs w:val="22"/>
                <w:lang w:eastAsia="en-US"/>
              </w:rPr>
              <w:br/>
              <w:t xml:space="preserve">- pojištění prostoru do výše </w:t>
            </w:r>
            <w:r w:rsidR="004B321E">
              <w:rPr>
                <w:rFonts w:ascii="Umprum" w:eastAsiaTheme="minorHAnsi" w:hAnsi="Umprum" w:cstheme="minorBidi"/>
                <w:sz w:val="22"/>
                <w:szCs w:val="22"/>
                <w:lang w:eastAsia="en-US"/>
              </w:rPr>
              <w:t>2 mil. Kč (</w:t>
            </w:r>
            <w:r>
              <w:rPr>
                <w:rFonts w:ascii="Umprum" w:eastAsiaTheme="minorHAnsi" w:hAnsi="Umprum" w:cstheme="minorBidi"/>
                <w:sz w:val="22"/>
                <w:szCs w:val="22"/>
                <w:lang w:eastAsia="en-US"/>
              </w:rPr>
              <w:t>nezahrnuje připojištění exponátů)</w:t>
            </w:r>
            <w:r>
              <w:rPr>
                <w:rFonts w:ascii="Umprum" w:eastAsiaTheme="minorHAnsi" w:hAnsi="Umprum" w:cstheme="minorBidi"/>
                <w:sz w:val="22"/>
                <w:szCs w:val="22"/>
                <w:lang w:eastAsia="en-US"/>
              </w:rPr>
              <w:br/>
            </w:r>
            <w:r w:rsidRPr="00EC047D">
              <w:rPr>
                <w:rFonts w:ascii="Umprum" w:eastAsiaTheme="minorHAnsi" w:hAnsi="Umprum" w:cstheme="minorBid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Umprum" w:eastAsiaTheme="minorHAnsi" w:hAnsi="Umprum" w:cstheme="minorBidi"/>
                <w:sz w:val="22"/>
                <w:szCs w:val="22"/>
                <w:lang w:eastAsia="en-US"/>
              </w:rPr>
              <w:t xml:space="preserve">nasvícení výstavy </w:t>
            </w:r>
            <w:r>
              <w:rPr>
                <w:rFonts w:ascii="Umprum" w:eastAsiaTheme="minorHAnsi" w:hAnsi="Umprum" w:cstheme="minorBidi"/>
                <w:sz w:val="22"/>
                <w:szCs w:val="22"/>
                <w:lang w:eastAsia="en-US"/>
              </w:rPr>
              <w:br/>
              <w:t xml:space="preserve">- </w:t>
            </w:r>
            <w:r w:rsidRPr="00EC047D">
              <w:rPr>
                <w:rFonts w:ascii="Umprum" w:eastAsiaTheme="minorHAnsi" w:hAnsi="Umprum" w:cstheme="minorBidi"/>
                <w:sz w:val="22"/>
                <w:szCs w:val="22"/>
                <w:lang w:eastAsia="en-US"/>
              </w:rPr>
              <w:t>fotodokumentaci výstavy (vernisáž, instalace)</w:t>
            </w:r>
          </w:p>
          <w:p w:rsidR="00091D40" w:rsidRDefault="004B321E" w:rsidP="00091D40">
            <w:pPr>
              <w:rPr>
                <w:rFonts w:ascii="Umprum" w:hAnsi="Umprum"/>
                <w:sz w:val="22"/>
                <w:szCs w:val="22"/>
              </w:rPr>
            </w:pPr>
            <w:r>
              <w:rPr>
                <w:rFonts w:ascii="Umprum" w:eastAsiaTheme="minorHAnsi" w:hAnsi="Umprum" w:cstheme="minorBidi"/>
                <w:sz w:val="22"/>
                <w:szCs w:val="22"/>
                <w:lang w:eastAsia="en-US"/>
              </w:rPr>
              <w:t>- vernisáž výstavy (občerstvení</w:t>
            </w:r>
            <w:r w:rsidR="00091D40" w:rsidRPr="009767EE">
              <w:rPr>
                <w:rFonts w:ascii="Umprum" w:eastAsiaTheme="minorHAnsi" w:hAnsi="Umprum" w:cstheme="minorBidi"/>
                <w:sz w:val="22"/>
                <w:szCs w:val="22"/>
                <w:lang w:eastAsia="en-US"/>
              </w:rPr>
              <w:t>, obsluha, ozvučení)</w:t>
            </w:r>
            <w:r w:rsidR="00091D40" w:rsidRPr="009767EE">
              <w:rPr>
                <w:rFonts w:ascii="Umprum" w:eastAsiaTheme="minorHAnsi" w:hAnsi="Umprum" w:cstheme="minorBidi"/>
                <w:sz w:val="22"/>
                <w:szCs w:val="22"/>
                <w:lang w:eastAsia="en-US"/>
              </w:rPr>
              <w:br/>
            </w:r>
            <w:r w:rsidR="00091D40">
              <w:rPr>
                <w:rFonts w:ascii="Umprum" w:hAnsi="Umprum"/>
                <w:sz w:val="22"/>
                <w:szCs w:val="22"/>
              </w:rPr>
              <w:t>- standardní úklid během konání výstavy</w:t>
            </w:r>
          </w:p>
          <w:p w:rsidR="004B321E" w:rsidRDefault="00091D40" w:rsidP="00091D40">
            <w:pPr>
              <w:rPr>
                <w:rFonts w:ascii="Umprum" w:hAnsi="Umprum"/>
                <w:sz w:val="22"/>
                <w:szCs w:val="22"/>
              </w:rPr>
            </w:pPr>
            <w:r>
              <w:rPr>
                <w:rFonts w:ascii="Umprum" w:hAnsi="Umprum"/>
                <w:sz w:val="22"/>
                <w:szCs w:val="22"/>
              </w:rPr>
              <w:t>- příspěvek na realizaci výstavy ve výši 50.000 Kč</w:t>
            </w:r>
            <w:r w:rsidR="004B321E">
              <w:rPr>
                <w:rFonts w:ascii="Umprum" w:hAnsi="Umprum"/>
                <w:sz w:val="22"/>
                <w:szCs w:val="22"/>
              </w:rPr>
              <w:br/>
            </w:r>
            <w:r>
              <w:rPr>
                <w:rFonts w:ascii="Umprum" w:hAnsi="Umprum"/>
                <w:sz w:val="22"/>
                <w:szCs w:val="22"/>
              </w:rPr>
              <w:br/>
            </w:r>
            <w:r w:rsidRPr="00E116E9">
              <w:rPr>
                <w:rFonts w:ascii="Umprum" w:hAnsi="Umprum"/>
                <w:snapToGrid w:val="0"/>
                <w:color w:val="000000"/>
                <w:sz w:val="22"/>
                <w:szCs w:val="22"/>
              </w:rPr>
              <w:t>Vysoká škola uměleckoprůmyslová v Praze si vyhrazuje právo účtovat poplatek externím žadatelům za realizaci projektů v Galerii UM. Studenti, pedagogové a absolventi UMPRUM jsou poplatků za užití prostoru Galerie UM zproštěni.</w:t>
            </w:r>
            <w:r w:rsidRPr="00E116E9">
              <w:rPr>
                <w:rFonts w:ascii="Umprum" w:hAnsi="Umprum"/>
                <w:snapToGrid w:val="0"/>
                <w:color w:val="000000"/>
                <w:sz w:val="22"/>
                <w:szCs w:val="22"/>
              </w:rPr>
              <w:br/>
            </w:r>
          </w:p>
          <w:p w:rsidR="00091D40" w:rsidRDefault="00091D40" w:rsidP="00091D40">
            <w:pPr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</w:pPr>
            <w:r w:rsidRPr="00E116E9">
              <w:rPr>
                <w:rFonts w:ascii="Umprum" w:hAnsi="Umprum"/>
                <w:sz w:val="22"/>
                <w:szCs w:val="22"/>
              </w:rPr>
              <w:br/>
            </w:r>
          </w:p>
          <w:p w:rsidR="00B86955" w:rsidRPr="00E116E9" w:rsidRDefault="00B86955" w:rsidP="00091D40">
            <w:pPr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</w:pPr>
          </w:p>
          <w:p w:rsidR="00091D40" w:rsidRDefault="00772651" w:rsidP="00091D40">
            <w:pPr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ascii="Umprum" w:hAnsi="Umprum"/>
                <w:b/>
                <w:sz w:val="22"/>
                <w:szCs w:val="22"/>
              </w:rPr>
              <w:lastRenderedPageBreak/>
              <w:t>N</w:t>
            </w:r>
            <w:r w:rsidR="00091D40">
              <w:rPr>
                <w:rFonts w:ascii="Umprum" w:hAnsi="Umprum"/>
                <w:b/>
                <w:sz w:val="22"/>
                <w:szCs w:val="22"/>
              </w:rPr>
              <w:t xml:space="preserve">áklady na </w:t>
            </w:r>
            <w:r w:rsidR="004B321E">
              <w:rPr>
                <w:rFonts w:ascii="Umprum" w:hAnsi="Umprum"/>
                <w:b/>
                <w:sz w:val="22"/>
                <w:szCs w:val="22"/>
              </w:rPr>
              <w:t xml:space="preserve">výstavu </w:t>
            </w:r>
            <w:r w:rsidR="00091D40">
              <w:rPr>
                <w:rFonts w:ascii="Umprum" w:hAnsi="Umprum"/>
                <w:b/>
                <w:sz w:val="22"/>
                <w:szCs w:val="22"/>
              </w:rPr>
              <w:t>a způsob financování:</w:t>
            </w:r>
          </w:p>
          <w:p w:rsidR="00091D40" w:rsidRPr="00083D71" w:rsidRDefault="00091D40" w:rsidP="00091D40">
            <w:pPr>
              <w:rPr>
                <w:rFonts w:ascii="Umprum" w:hAnsi="Umprum"/>
                <w:snapToGrid w:val="0"/>
                <w:color w:val="000000"/>
                <w:sz w:val="22"/>
                <w:szCs w:val="22"/>
              </w:rPr>
            </w:pPr>
          </w:p>
          <w:tbl>
            <w:tblPr>
              <w:tblW w:w="9072" w:type="dxa"/>
              <w:tblInd w:w="30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670"/>
              <w:gridCol w:w="3402"/>
            </w:tblGrid>
            <w:tr w:rsidR="00091D40" w:rsidRPr="0052457B" w:rsidTr="00C11B2A">
              <w:trPr>
                <w:trHeight w:val="247"/>
              </w:trPr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1D40" w:rsidRPr="00475893" w:rsidRDefault="00DC09B9" w:rsidP="00091D40">
                  <w:pPr>
                    <w:rPr>
                      <w:rFonts w:ascii="Umprum" w:hAnsi="Umprum"/>
                      <w:b/>
                      <w:snapToGrid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Umprum" w:hAnsi="Umprum"/>
                      <w:b/>
                      <w:snapToGrid w:val="0"/>
                      <w:color w:val="000000"/>
                      <w:sz w:val="22"/>
                      <w:szCs w:val="22"/>
                    </w:rPr>
                    <w:t xml:space="preserve">Uveďte odhad </w:t>
                  </w:r>
                  <w:r w:rsidR="00567D8F">
                    <w:rPr>
                      <w:rFonts w:ascii="Umprum" w:hAnsi="Umprum"/>
                      <w:b/>
                      <w:snapToGrid w:val="0"/>
                      <w:color w:val="000000"/>
                      <w:sz w:val="22"/>
                      <w:szCs w:val="22"/>
                    </w:rPr>
                    <w:t xml:space="preserve">možných </w:t>
                  </w:r>
                  <w:r w:rsidR="00091D40">
                    <w:rPr>
                      <w:rFonts w:ascii="Umprum" w:hAnsi="Umprum"/>
                      <w:b/>
                      <w:snapToGrid w:val="0"/>
                      <w:color w:val="000000"/>
                      <w:sz w:val="22"/>
                      <w:szCs w:val="22"/>
                    </w:rPr>
                    <w:t>nákladů na výstavu: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1D40" w:rsidRPr="0052457B" w:rsidRDefault="00091D40" w:rsidP="00091D40">
                  <w:pPr>
                    <w:rPr>
                      <w:rFonts w:ascii="Umprum" w:hAnsi="Umprum"/>
                      <w:b/>
                      <w:snapToGrid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Umprum" w:hAnsi="Umprum"/>
                      <w:b/>
                      <w:snapToGrid w:val="0"/>
                      <w:color w:val="000000"/>
                      <w:sz w:val="22"/>
                      <w:szCs w:val="22"/>
                    </w:rPr>
                    <w:t xml:space="preserve">       </w:t>
                  </w:r>
                  <w:r w:rsidRPr="0052457B">
                    <w:rPr>
                      <w:rFonts w:ascii="Umprum" w:hAnsi="Umprum"/>
                      <w:b/>
                      <w:snapToGrid w:val="0"/>
                      <w:color w:val="000000"/>
                      <w:sz w:val="22"/>
                      <w:szCs w:val="22"/>
                    </w:rPr>
                    <w:t>Částka v</w:t>
                  </w:r>
                  <w:r>
                    <w:rPr>
                      <w:rFonts w:ascii="Umprum" w:hAnsi="Umprum"/>
                      <w:b/>
                      <w:snapToGrid w:val="0"/>
                      <w:color w:val="000000"/>
                      <w:sz w:val="22"/>
                      <w:szCs w:val="22"/>
                    </w:rPr>
                    <w:t> </w:t>
                  </w:r>
                  <w:r w:rsidRPr="0052457B">
                    <w:rPr>
                      <w:rFonts w:ascii="Umprum" w:hAnsi="Umprum"/>
                      <w:b/>
                      <w:snapToGrid w:val="0"/>
                      <w:color w:val="000000"/>
                      <w:sz w:val="22"/>
                      <w:szCs w:val="22"/>
                    </w:rPr>
                    <w:t>Kč</w:t>
                  </w:r>
                  <w:r>
                    <w:rPr>
                      <w:rFonts w:ascii="Umprum" w:hAnsi="Umprum"/>
                      <w:b/>
                      <w:snapToGrid w:val="0"/>
                      <w:color w:val="000000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4B321E" w:rsidRPr="0052457B" w:rsidTr="00C11B2A">
              <w:trPr>
                <w:trHeight w:val="247"/>
              </w:trPr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21E" w:rsidRDefault="004B321E" w:rsidP="00091D40">
                  <w:pPr>
                    <w:rPr>
                      <w:rFonts w:ascii="Umprum" w:hAnsi="Umprum"/>
                      <w:b/>
                      <w:snapToGrid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Umprum" w:hAnsi="Umprum"/>
                      <w:b/>
                      <w:snapToGrid w:val="0"/>
                      <w:color w:val="000000"/>
                      <w:sz w:val="22"/>
                      <w:szCs w:val="22"/>
                    </w:rPr>
                    <w:t>Instalace: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21E" w:rsidRDefault="004B321E" w:rsidP="00091D40">
                  <w:pPr>
                    <w:rPr>
                      <w:rFonts w:ascii="Umprum" w:hAnsi="Umprum"/>
                      <w:b/>
                      <w:snapToGrid w:val="0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91D40" w:rsidRPr="001A7F85" w:rsidTr="00C11B2A">
              <w:trPr>
                <w:trHeight w:val="247"/>
              </w:trPr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D40" w:rsidRPr="001A7F85" w:rsidRDefault="00091D40" w:rsidP="00091D40">
                  <w:pPr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  <w:t>Instalační materiál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D40" w:rsidRPr="001A7F85" w:rsidRDefault="00091D40" w:rsidP="00091D40">
                  <w:pPr>
                    <w:jc w:val="center"/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91D40" w:rsidRPr="001A7F85" w:rsidTr="00C11B2A">
              <w:trPr>
                <w:trHeight w:val="247"/>
              </w:trPr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D40" w:rsidRPr="001A7F85" w:rsidRDefault="004B321E" w:rsidP="00091D40">
                  <w:pPr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  <w:t xml:space="preserve">Instalace a </w:t>
                  </w:r>
                  <w:proofErr w:type="spellStart"/>
                  <w:r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  <w:t>deinstalace</w:t>
                  </w:r>
                  <w:proofErr w:type="spellEnd"/>
                  <w:r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  <w:t xml:space="preserve"> </w:t>
                  </w:r>
                  <w:r w:rsidR="00DC09B9"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  <w:t>(práce)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D40" w:rsidRPr="001A7F85" w:rsidRDefault="00091D40" w:rsidP="00091D40">
                  <w:pPr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C09B9" w:rsidRPr="001A7F85" w:rsidTr="00C11B2A">
              <w:trPr>
                <w:trHeight w:val="247"/>
              </w:trPr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9B9" w:rsidRDefault="00DC09B9" w:rsidP="00091D40">
                  <w:pPr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  <w:t>Doprava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9B9" w:rsidRPr="001A7F85" w:rsidRDefault="00DC09B9" w:rsidP="00091D40">
                  <w:pPr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91D40" w:rsidRPr="001A7F85" w:rsidTr="00C11B2A">
              <w:trPr>
                <w:trHeight w:val="247"/>
              </w:trPr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D40" w:rsidRDefault="00DC09B9" w:rsidP="00091D40">
                  <w:pPr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  <w:t xml:space="preserve">Pronájem techniky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D40" w:rsidRPr="001A7F85" w:rsidRDefault="00091D40" w:rsidP="00091D40">
                  <w:pPr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91D40" w:rsidRPr="001A7F85" w:rsidTr="00C11B2A">
              <w:trPr>
                <w:trHeight w:val="247"/>
              </w:trPr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D40" w:rsidRDefault="00DC09B9" w:rsidP="00091D40">
                  <w:pPr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  <w:t>Výstavní grafika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D40" w:rsidRPr="001A7F85" w:rsidRDefault="00091D40" w:rsidP="00091D40">
                  <w:pPr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C09B9" w:rsidRPr="001A7F85" w:rsidTr="00C11B2A">
              <w:trPr>
                <w:trHeight w:val="247"/>
              </w:trPr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9B9" w:rsidRDefault="00DC09B9" w:rsidP="00091D40">
                  <w:pPr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  <w:t>Tisky do výstavy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9B9" w:rsidRPr="001A7F85" w:rsidRDefault="00DC09B9" w:rsidP="00091D40">
                  <w:pPr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91D40" w:rsidRPr="001A7F85" w:rsidTr="004B321E">
              <w:trPr>
                <w:trHeight w:val="316"/>
              </w:trPr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D40" w:rsidRPr="004B321E" w:rsidRDefault="00091D40" w:rsidP="004B321E">
                  <w:pPr>
                    <w:rPr>
                      <w:rFonts w:ascii="Umprum" w:hAnsi="Umprum"/>
                      <w:b/>
                      <w:snapToGrid w:val="0"/>
                      <w:color w:val="000000"/>
                      <w:sz w:val="22"/>
                      <w:szCs w:val="22"/>
                    </w:rPr>
                  </w:pPr>
                  <w:r w:rsidRPr="004B321E">
                    <w:rPr>
                      <w:rFonts w:ascii="Umprum" w:hAnsi="Umprum"/>
                      <w:b/>
                      <w:snapToGrid w:val="0"/>
                      <w:color w:val="000000"/>
                      <w:sz w:val="22"/>
                      <w:szCs w:val="22"/>
                    </w:rPr>
                    <w:t>Honoráře</w:t>
                  </w:r>
                  <w:r w:rsidR="004B321E" w:rsidRPr="004B321E">
                    <w:rPr>
                      <w:rFonts w:ascii="Umprum" w:hAnsi="Umprum"/>
                      <w:b/>
                      <w:snapToGrid w:val="0"/>
                      <w:color w:val="000000"/>
                      <w:sz w:val="22"/>
                      <w:szCs w:val="22"/>
                    </w:rPr>
                    <w:t>:</w:t>
                  </w:r>
                  <w:r w:rsidRPr="004B321E">
                    <w:rPr>
                      <w:rFonts w:ascii="Umprum" w:hAnsi="Umprum"/>
                      <w:b/>
                      <w:snapToGrid w:val="0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21E" w:rsidRPr="001A7F85" w:rsidRDefault="004B321E" w:rsidP="004B321E">
                  <w:pPr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B321E" w:rsidRPr="001A7F85" w:rsidTr="00C11B2A">
              <w:trPr>
                <w:trHeight w:val="247"/>
              </w:trPr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21E" w:rsidRDefault="004B321E" w:rsidP="004B321E">
                  <w:pPr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  <w:t>Kurátorská práce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21E" w:rsidRPr="001A7F85" w:rsidRDefault="004B321E" w:rsidP="004B321E">
                  <w:pPr>
                    <w:jc w:val="center"/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B321E" w:rsidRPr="001A7F85" w:rsidTr="00C11B2A">
              <w:trPr>
                <w:trHeight w:val="247"/>
              </w:trPr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21E" w:rsidRDefault="004B321E" w:rsidP="004B321E">
                  <w:pPr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  <w:t>Architektura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21E" w:rsidRPr="001A7F85" w:rsidRDefault="004B321E" w:rsidP="004B321E">
                  <w:pPr>
                    <w:jc w:val="center"/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B321E" w:rsidRPr="001A7F85" w:rsidTr="00C11B2A">
              <w:trPr>
                <w:trHeight w:val="247"/>
              </w:trPr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21E" w:rsidRDefault="004B321E" w:rsidP="004B321E">
                  <w:pPr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  <w:t>Grafika výstavy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21E" w:rsidRPr="001A7F85" w:rsidRDefault="004B321E" w:rsidP="004B321E">
                  <w:pPr>
                    <w:jc w:val="center"/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B321E" w:rsidRPr="001A7F85" w:rsidTr="00C11B2A">
              <w:trPr>
                <w:trHeight w:val="247"/>
              </w:trPr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21E" w:rsidRDefault="004B321E" w:rsidP="004B321E">
                  <w:pPr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  <w:t>Překlad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21E" w:rsidRPr="001A7F85" w:rsidRDefault="004B321E" w:rsidP="004B321E">
                  <w:pPr>
                    <w:jc w:val="center"/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B321E" w:rsidRPr="001A7F85" w:rsidTr="00C11B2A">
              <w:trPr>
                <w:trHeight w:val="247"/>
              </w:trPr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21E" w:rsidRDefault="004B321E" w:rsidP="004B321E">
                  <w:pPr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  <w:t>Jazyková korektura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21E" w:rsidRPr="001A7F85" w:rsidRDefault="004B321E" w:rsidP="004B321E">
                  <w:pPr>
                    <w:jc w:val="center"/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B321E" w:rsidRPr="001A7F85" w:rsidTr="004B321E">
              <w:trPr>
                <w:trHeight w:val="247"/>
              </w:trPr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21E" w:rsidRPr="004B321E" w:rsidRDefault="004B321E" w:rsidP="004B321E">
                  <w:pPr>
                    <w:rPr>
                      <w:rFonts w:ascii="Umprum" w:hAnsi="Umprum"/>
                      <w:b/>
                      <w:snapToGrid w:val="0"/>
                      <w:color w:val="000000"/>
                      <w:sz w:val="22"/>
                      <w:szCs w:val="22"/>
                    </w:rPr>
                  </w:pPr>
                  <w:r w:rsidRPr="004B321E">
                    <w:rPr>
                      <w:rFonts w:ascii="Umprum" w:hAnsi="Umprum"/>
                      <w:b/>
                      <w:snapToGrid w:val="0"/>
                      <w:color w:val="000000"/>
                      <w:sz w:val="22"/>
                      <w:szCs w:val="22"/>
                    </w:rPr>
                    <w:t>Jiné náklady: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21E" w:rsidRPr="001A7F85" w:rsidRDefault="004B321E" w:rsidP="004B321E">
                  <w:pPr>
                    <w:jc w:val="center"/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B321E" w:rsidRPr="001A7F85" w:rsidTr="004B321E">
              <w:trPr>
                <w:trHeight w:val="247"/>
              </w:trPr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21E" w:rsidRPr="004B321E" w:rsidRDefault="004B321E" w:rsidP="004B321E">
                  <w:pPr>
                    <w:rPr>
                      <w:rFonts w:ascii="Umprum" w:hAnsi="Umprum"/>
                      <w:b/>
                      <w:snapToGrid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21E" w:rsidRPr="001A7F85" w:rsidRDefault="004B321E" w:rsidP="004B321E">
                  <w:pPr>
                    <w:jc w:val="center"/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B321E" w:rsidRPr="001A7F85" w:rsidTr="004B321E">
              <w:trPr>
                <w:trHeight w:val="228"/>
              </w:trPr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21E" w:rsidRPr="00083D71" w:rsidRDefault="004B321E" w:rsidP="004B321E">
                  <w:pPr>
                    <w:rPr>
                      <w:rFonts w:ascii="Umprum" w:hAnsi="Umprum"/>
                      <w:b/>
                      <w:snapToGrid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Umprum" w:hAnsi="Umprum"/>
                      <w:b/>
                      <w:snapToGrid w:val="0"/>
                      <w:color w:val="000000"/>
                      <w:sz w:val="22"/>
                      <w:szCs w:val="22"/>
                    </w:rPr>
                    <w:t>CELKEM: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21E" w:rsidRPr="001A7F85" w:rsidRDefault="004B321E" w:rsidP="004B321E">
                  <w:pPr>
                    <w:rPr>
                      <w:rFonts w:ascii="Umprum" w:hAnsi="Umprum"/>
                      <w:snapToGrid w:val="0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91D40" w:rsidRDefault="00091D40" w:rsidP="00091D40">
            <w:pPr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</w:pPr>
          </w:p>
          <w:p w:rsidR="00091D40" w:rsidRDefault="00772651" w:rsidP="00212C59">
            <w:pPr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  <w:t xml:space="preserve">UMPRUM poskytuje příspěvek na instalaci ve výši 50.000 Kč. Další náklady hradí vystavující z vlastních zdrojů. </w:t>
            </w:r>
            <w:r w:rsidR="00091D40"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  <w:t>V případě financování nákladů z jiných než vl</w:t>
            </w:r>
            <w:r w:rsidR="00567D8F"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  <w:t xml:space="preserve">astních zdrojů, uveďte z jakých </w:t>
            </w:r>
            <w:r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  <w:t>(např. granty, sponzoring)</w:t>
            </w:r>
          </w:p>
        </w:tc>
      </w:tr>
      <w:tr w:rsidR="004B321E" w:rsidRPr="00AA2072" w:rsidTr="0005603E">
        <w:trPr>
          <w:trHeight w:val="66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1E" w:rsidRDefault="004B321E" w:rsidP="00091D40">
            <w:pPr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</w:pPr>
          </w:p>
          <w:p w:rsidR="004B321E" w:rsidRDefault="004B321E" w:rsidP="00091D40">
            <w:pPr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</w:pPr>
          </w:p>
          <w:p w:rsidR="004B321E" w:rsidRDefault="004B321E" w:rsidP="00091D40">
            <w:pPr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05603E" w:rsidRPr="00AA2072" w:rsidTr="00091D40">
        <w:trPr>
          <w:trHeight w:val="411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E7" w:rsidRDefault="00BC1073" w:rsidP="0005603E">
            <w:pPr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  <w:t>V</w:t>
            </w:r>
            <w:r w:rsidR="0005603E"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  <w:t>. Povinné přílohy:</w:t>
            </w:r>
          </w:p>
          <w:p w:rsidR="0005603E" w:rsidRPr="00E92374" w:rsidRDefault="003E4DE7" w:rsidP="0005603E">
            <w:pPr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  <w:br/>
            </w:r>
            <w:r w:rsidR="0005603E"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  <w:t xml:space="preserve">Příloha č. 1 - doporučení odborníků / garantů </w:t>
            </w:r>
            <w:r w:rsidR="00091D40"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  <w:br/>
            </w:r>
            <w:r w:rsidR="0005603E" w:rsidRPr="00BC1073">
              <w:rPr>
                <w:rFonts w:ascii="Umprum" w:hAnsi="Umprum"/>
                <w:snapToGrid w:val="0"/>
                <w:color w:val="000000"/>
                <w:sz w:val="18"/>
                <w:szCs w:val="18"/>
              </w:rPr>
              <w:t>Doložte stručné vyjádření alespoň jednoho odborníka, který projekt doporučuje k realizaci. V případě studentů UMPRUM musí být doporučujícím odborníkem současný pedagog UMPRUM, který projekt garantuje a je možné se na něj v průběhu instalace výstavy obrátit</w:t>
            </w:r>
            <w:r w:rsidR="00091D40">
              <w:rPr>
                <w:rFonts w:ascii="Umprum" w:hAnsi="Umprum"/>
                <w:snapToGrid w:val="0"/>
                <w:color w:val="000000"/>
                <w:sz w:val="18"/>
                <w:szCs w:val="18"/>
              </w:rPr>
              <w:t>.</w:t>
            </w:r>
            <w:r w:rsidR="0005603E" w:rsidRPr="00BC1073">
              <w:rPr>
                <w:rFonts w:ascii="Umprum" w:hAnsi="Umprum"/>
                <w:snapToGrid w:val="0"/>
                <w:color w:val="000000"/>
                <w:sz w:val="18"/>
                <w:szCs w:val="18"/>
              </w:rPr>
              <w:br/>
            </w:r>
          </w:p>
          <w:p w:rsidR="0005603E" w:rsidRDefault="0005603E" w:rsidP="0005603E">
            <w:pPr>
              <w:rPr>
                <w:rFonts w:ascii="Umprum" w:hAnsi="Umprum"/>
                <w:snapToGrid w:val="0"/>
                <w:color w:val="000000"/>
                <w:sz w:val="22"/>
                <w:szCs w:val="22"/>
              </w:rPr>
            </w:pPr>
            <w:r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  <w:t xml:space="preserve">Příloha č. 2 - </w:t>
            </w:r>
            <w:r w:rsidR="00FF2F42"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  <w:t>p</w:t>
            </w:r>
            <w:r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  <w:t>odrobný popis projektu včetně obrazové dokumentace</w:t>
            </w:r>
          </w:p>
          <w:p w:rsidR="0005603E" w:rsidRDefault="0005603E" w:rsidP="0005603E">
            <w:pPr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  <w:br/>
              <w:t xml:space="preserve">Příloha č. 3 - </w:t>
            </w:r>
            <w:r w:rsidR="00FF2F42"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  <w:t>z</w:t>
            </w:r>
            <w:r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  <w:t xml:space="preserve">působ architektonického řešení / instalace výstavy </w:t>
            </w:r>
            <w:r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  <w:br/>
            </w:r>
          </w:p>
          <w:p w:rsidR="0005603E" w:rsidRDefault="0005603E" w:rsidP="0005603E">
            <w:pPr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  <w:t xml:space="preserve">Příloha č. 4 - </w:t>
            </w:r>
            <w:r w:rsidR="00FF2F42"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  <w:t>p</w:t>
            </w:r>
            <w:r w:rsidR="00E116E9"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  <w:t xml:space="preserve">opis </w:t>
            </w:r>
            <w:r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  <w:t>doprovodného programu, např. komentované prohlídky, diskuse, workshopy apod.</w:t>
            </w:r>
          </w:p>
          <w:p w:rsidR="0005603E" w:rsidRDefault="0005603E" w:rsidP="0005603E">
            <w:pPr>
              <w:rPr>
                <w:rFonts w:ascii="Umprum" w:hAnsi="Umprum"/>
                <w:snapToGrid w:val="0"/>
                <w:color w:val="000000"/>
                <w:sz w:val="22"/>
                <w:szCs w:val="22"/>
              </w:rPr>
            </w:pPr>
          </w:p>
          <w:p w:rsidR="00083D71" w:rsidRDefault="0005603E" w:rsidP="0005603E">
            <w:pPr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  <w:t xml:space="preserve">Příloha č. 5 - </w:t>
            </w:r>
            <w:r w:rsidR="00FF2F42"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  <w:t>s</w:t>
            </w:r>
            <w:r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  <w:t xml:space="preserve">tručný profesní životopis přihlašovatele, </w:t>
            </w:r>
            <w:r w:rsidR="00091D40">
              <w:rPr>
                <w:rFonts w:ascii="Umprum" w:hAnsi="Umprum"/>
                <w:b/>
                <w:snapToGrid w:val="0"/>
                <w:color w:val="000000"/>
                <w:sz w:val="22"/>
                <w:szCs w:val="22"/>
              </w:rPr>
              <w:t>vystavujícího a kurátora výstavy</w:t>
            </w:r>
          </w:p>
        </w:tc>
      </w:tr>
      <w:tr w:rsidR="0005603E" w:rsidRPr="00B86955" w:rsidTr="001A7F85">
        <w:trPr>
          <w:trHeight w:val="830"/>
        </w:trPr>
        <w:tc>
          <w:tcPr>
            <w:tcW w:w="9072" w:type="dxa"/>
            <w:tcBorders>
              <w:top w:val="single" w:sz="4" w:space="0" w:color="auto"/>
            </w:tcBorders>
          </w:tcPr>
          <w:p w:rsidR="0005603E" w:rsidRPr="00B86955" w:rsidRDefault="0005603E" w:rsidP="00DE608B">
            <w:pPr>
              <w:rPr>
                <w:rFonts w:ascii="Umprum" w:hAnsi="Umprum"/>
                <w:snapToGrid w:val="0"/>
                <w:color w:val="000000"/>
              </w:rPr>
            </w:pPr>
          </w:p>
          <w:p w:rsidR="00091D40" w:rsidRPr="00B86955" w:rsidRDefault="00293146" w:rsidP="00DE608B">
            <w:pPr>
              <w:rPr>
                <w:rFonts w:ascii="Umprum" w:hAnsi="Umprum"/>
                <w:b/>
                <w:snapToGrid w:val="0"/>
                <w:color w:val="000000"/>
              </w:rPr>
            </w:pPr>
            <w:r w:rsidRPr="00B86955">
              <w:rPr>
                <w:rFonts w:ascii="Umprum" w:hAnsi="Umprum"/>
                <w:b/>
                <w:snapToGrid w:val="0"/>
                <w:color w:val="000000"/>
              </w:rPr>
              <w:t>Přihlášku včetně všech příloh zašlete</w:t>
            </w:r>
            <w:r w:rsidR="0005603E" w:rsidRPr="00B86955">
              <w:rPr>
                <w:rFonts w:ascii="Umprum" w:hAnsi="Umprum"/>
                <w:b/>
                <w:snapToGrid w:val="0"/>
                <w:color w:val="000000"/>
              </w:rPr>
              <w:t xml:space="preserve"> </w:t>
            </w:r>
            <w:r w:rsidR="00F06581" w:rsidRPr="00B86955">
              <w:rPr>
                <w:rFonts w:ascii="Umprum" w:hAnsi="Umprum"/>
                <w:b/>
                <w:snapToGrid w:val="0"/>
                <w:color w:val="000000"/>
              </w:rPr>
              <w:t>na email: sarka.vanova@umprum</w:t>
            </w:r>
            <w:r w:rsidRPr="00B86955">
              <w:rPr>
                <w:rFonts w:ascii="Umprum" w:hAnsi="Umprum"/>
                <w:b/>
                <w:snapToGrid w:val="0"/>
                <w:color w:val="000000"/>
              </w:rPr>
              <w:t>.cz</w:t>
            </w:r>
            <w:r w:rsidR="0086011E" w:rsidRPr="00B86955">
              <w:rPr>
                <w:rFonts w:ascii="Umprum" w:hAnsi="Umprum"/>
                <w:b/>
                <w:snapToGrid w:val="0"/>
                <w:color w:val="000000"/>
              </w:rPr>
              <w:br/>
            </w:r>
            <w:r w:rsidR="003F515A" w:rsidRPr="00B86955">
              <w:rPr>
                <w:rFonts w:ascii="Umprum" w:hAnsi="Umprum"/>
                <w:b/>
                <w:snapToGrid w:val="0"/>
                <w:color w:val="000000"/>
              </w:rPr>
              <w:br/>
              <w:t xml:space="preserve">Uzávěrka přihlášek do </w:t>
            </w:r>
            <w:r w:rsidR="002B1DC7" w:rsidRPr="00B86955">
              <w:rPr>
                <w:rFonts w:ascii="Umprum" w:hAnsi="Umprum"/>
                <w:b/>
                <w:snapToGrid w:val="0"/>
                <w:color w:val="000000"/>
              </w:rPr>
              <w:t xml:space="preserve">open </w:t>
            </w:r>
            <w:proofErr w:type="spellStart"/>
            <w:r w:rsidR="002B1DC7" w:rsidRPr="00B86955">
              <w:rPr>
                <w:rFonts w:ascii="Umprum" w:hAnsi="Umprum"/>
                <w:b/>
                <w:snapToGrid w:val="0"/>
                <w:color w:val="000000"/>
              </w:rPr>
              <w:t>callu</w:t>
            </w:r>
            <w:proofErr w:type="spellEnd"/>
            <w:r w:rsidR="002B1DC7" w:rsidRPr="00B86955">
              <w:rPr>
                <w:rFonts w:ascii="Umprum" w:hAnsi="Umprum"/>
                <w:b/>
                <w:snapToGrid w:val="0"/>
                <w:color w:val="000000"/>
              </w:rPr>
              <w:t xml:space="preserve">: </w:t>
            </w:r>
            <w:r w:rsidR="003E4DE7">
              <w:rPr>
                <w:rFonts w:ascii="Umprum" w:hAnsi="Umprum"/>
                <w:b/>
                <w:snapToGrid w:val="0"/>
                <w:color w:val="000000"/>
              </w:rPr>
              <w:t>15. září 2025</w:t>
            </w:r>
            <w:r w:rsidR="00FB79F7">
              <w:rPr>
                <w:rFonts w:ascii="Umprum" w:hAnsi="Umprum"/>
                <w:b/>
                <w:snapToGrid w:val="0"/>
                <w:color w:val="000000"/>
              </w:rPr>
              <w:t xml:space="preserve">, </w:t>
            </w:r>
            <w:r w:rsidR="00FB79F7" w:rsidRPr="00FB79F7">
              <w:rPr>
                <w:rFonts w:ascii="Umprum" w:hAnsi="Umprum"/>
                <w:b/>
                <w:snapToGrid w:val="0"/>
                <w:color w:val="FF0000"/>
              </w:rPr>
              <w:t>prodlouženo do 10. 10. 2025</w:t>
            </w:r>
            <w:r w:rsidR="0086011E" w:rsidRPr="00B86955">
              <w:rPr>
                <w:rFonts w:ascii="Umprum" w:hAnsi="Umprum"/>
                <w:b/>
                <w:snapToGrid w:val="0"/>
                <w:color w:val="000000"/>
              </w:rPr>
              <w:br/>
            </w:r>
          </w:p>
          <w:p w:rsidR="0005603E" w:rsidRPr="00B86955" w:rsidRDefault="00E92374" w:rsidP="00DE608B">
            <w:pPr>
              <w:rPr>
                <w:rFonts w:ascii="Umprum" w:hAnsi="Umprum"/>
                <w:snapToGrid w:val="0"/>
                <w:color w:val="000000"/>
              </w:rPr>
            </w:pPr>
            <w:r w:rsidRPr="00B86955">
              <w:rPr>
                <w:rFonts w:ascii="Umprum" w:hAnsi="Umprum"/>
                <w:b/>
                <w:bCs/>
              </w:rPr>
              <w:t xml:space="preserve">Konzultace možná po </w:t>
            </w:r>
            <w:r w:rsidR="00F06581" w:rsidRPr="00B86955">
              <w:rPr>
                <w:rFonts w:ascii="Umprum" w:hAnsi="Umprum"/>
                <w:b/>
                <w:bCs/>
              </w:rPr>
              <w:t xml:space="preserve">emailu, </w:t>
            </w:r>
            <w:r w:rsidRPr="00B86955">
              <w:rPr>
                <w:rFonts w:ascii="Umprum" w:hAnsi="Umprum"/>
                <w:b/>
                <w:bCs/>
              </w:rPr>
              <w:t>telefonu nebo po předchozí domluvě osobně:</w:t>
            </w:r>
          </w:p>
        </w:tc>
        <w:bookmarkStart w:id="0" w:name="_GoBack"/>
        <w:bookmarkEnd w:id="0"/>
      </w:tr>
    </w:tbl>
    <w:p w:rsidR="001A7F85" w:rsidRPr="00B86955" w:rsidRDefault="004F085F" w:rsidP="009767EE">
      <w:pPr>
        <w:rPr>
          <w:rFonts w:ascii="Umprum" w:hAnsi="Umprum"/>
        </w:rPr>
      </w:pPr>
      <w:r w:rsidRPr="00B86955">
        <w:rPr>
          <w:rFonts w:ascii="Umprum" w:hAnsi="Umprum"/>
        </w:rPr>
        <w:t>Šá</w:t>
      </w:r>
      <w:r w:rsidR="00C2726A" w:rsidRPr="00B86955">
        <w:rPr>
          <w:rFonts w:ascii="Umprum" w:hAnsi="Umprum"/>
        </w:rPr>
        <w:t xml:space="preserve">rka Váňová / výstavní </w:t>
      </w:r>
      <w:r w:rsidR="00293146" w:rsidRPr="00B86955">
        <w:rPr>
          <w:rFonts w:ascii="Umprum" w:hAnsi="Umprum"/>
        </w:rPr>
        <w:t xml:space="preserve">oddělení </w:t>
      </w:r>
    </w:p>
    <w:p w:rsidR="00293146" w:rsidRPr="00B86955" w:rsidRDefault="00B86955" w:rsidP="00293146">
      <w:pPr>
        <w:rPr>
          <w:rFonts w:ascii="Umprum" w:hAnsi="Umprum"/>
        </w:rPr>
      </w:pPr>
      <w:r w:rsidRPr="00B86955">
        <w:rPr>
          <w:rFonts w:ascii="Umprum" w:hAnsi="Umprum"/>
        </w:rPr>
        <w:t xml:space="preserve">UMPRUM, </w:t>
      </w:r>
      <w:r>
        <w:rPr>
          <w:rFonts w:ascii="Umprum" w:hAnsi="Umprum"/>
        </w:rPr>
        <w:t>Galerie UM</w:t>
      </w:r>
      <w:r>
        <w:rPr>
          <w:rFonts w:ascii="Umprum" w:hAnsi="Umprum"/>
        </w:rPr>
        <w:br/>
      </w:r>
      <w:r w:rsidRPr="00B86955">
        <w:rPr>
          <w:rFonts w:ascii="Umprum" w:hAnsi="Umprum"/>
        </w:rPr>
        <w:t>Technologické centrum</w:t>
      </w:r>
      <w:r>
        <w:rPr>
          <w:rFonts w:ascii="Umprum" w:hAnsi="Umprum"/>
        </w:rPr>
        <w:t xml:space="preserve">, </w:t>
      </w:r>
      <w:r w:rsidRPr="00B86955">
        <w:rPr>
          <w:rFonts w:ascii="Umprum" w:hAnsi="Umprum"/>
        </w:rPr>
        <w:t xml:space="preserve">Mikulandská 5, </w:t>
      </w:r>
      <w:r w:rsidR="00293146" w:rsidRPr="00B86955">
        <w:rPr>
          <w:rFonts w:ascii="Umprum" w:hAnsi="Umprum"/>
        </w:rPr>
        <w:t>Praha 1</w:t>
      </w:r>
    </w:p>
    <w:p w:rsidR="004F085F" w:rsidRPr="00B86955" w:rsidRDefault="00B86955" w:rsidP="009767EE">
      <w:pPr>
        <w:rPr>
          <w:rFonts w:ascii="Umprum" w:hAnsi="Umprum"/>
        </w:rPr>
      </w:pPr>
      <w:r w:rsidRPr="00B86955">
        <w:rPr>
          <w:rFonts w:ascii="Umprum" w:hAnsi="Umprum"/>
        </w:rPr>
        <w:t xml:space="preserve">Mobil: </w:t>
      </w:r>
      <w:r w:rsidR="00F06581" w:rsidRPr="00B86955">
        <w:rPr>
          <w:rFonts w:ascii="Umprum" w:hAnsi="Umprum"/>
        </w:rPr>
        <w:t>734 457 360</w:t>
      </w:r>
    </w:p>
    <w:p w:rsidR="001A7F85" w:rsidRPr="00AA2072" w:rsidRDefault="004F085F" w:rsidP="009767EE">
      <w:pPr>
        <w:rPr>
          <w:rFonts w:ascii="Umprum" w:hAnsi="Umprum"/>
          <w:sz w:val="22"/>
          <w:szCs w:val="22"/>
        </w:rPr>
      </w:pPr>
      <w:r w:rsidRPr="00B86955">
        <w:rPr>
          <w:rFonts w:ascii="Umprum" w:hAnsi="Umprum"/>
        </w:rPr>
        <w:t xml:space="preserve">Email: </w:t>
      </w:r>
      <w:r w:rsidR="00293146" w:rsidRPr="00B86955">
        <w:rPr>
          <w:rFonts w:ascii="Umprum" w:hAnsi="Umprum"/>
        </w:rPr>
        <w:t>sarka.</w:t>
      </w:r>
      <w:r w:rsidR="00F06581" w:rsidRPr="00B86955">
        <w:rPr>
          <w:rFonts w:ascii="Umprum" w:hAnsi="Umprum"/>
        </w:rPr>
        <w:t>vanova@umprum</w:t>
      </w:r>
      <w:r w:rsidR="00B86955" w:rsidRPr="00B86955">
        <w:rPr>
          <w:rFonts w:ascii="Umprum" w:hAnsi="Umprum"/>
        </w:rPr>
        <w:t>.cz</w:t>
      </w:r>
      <w:r w:rsidR="001A7F85" w:rsidRPr="00B86955">
        <w:rPr>
          <w:rFonts w:ascii="Umprum" w:hAnsi="Umprum"/>
        </w:rPr>
        <w:t xml:space="preserve">   </w:t>
      </w:r>
      <w:r w:rsidR="001A7F85">
        <w:rPr>
          <w:rFonts w:ascii="Umprum" w:hAnsi="Umprum"/>
          <w:sz w:val="22"/>
          <w:szCs w:val="22"/>
        </w:rPr>
        <w:t xml:space="preserve">                                                                                      </w:t>
      </w:r>
    </w:p>
    <w:sectPr w:rsidR="001A7F85" w:rsidRPr="00AA2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mprum">
    <w:altName w:val="Times New Roman"/>
    <w:panose1 w:val="02000000000000000000"/>
    <w:charset w:val="00"/>
    <w:family w:val="modern"/>
    <w:notTrueType/>
    <w:pitch w:val="variable"/>
    <w:sig w:usb0="0000009F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573D0"/>
    <w:multiLevelType w:val="hybridMultilevel"/>
    <w:tmpl w:val="00DAFF94"/>
    <w:lvl w:ilvl="0" w:tplc="F1C251F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345515"/>
    <w:multiLevelType w:val="hybridMultilevel"/>
    <w:tmpl w:val="61AA1C82"/>
    <w:lvl w:ilvl="0" w:tplc="7EB2F1BC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767E16"/>
    <w:multiLevelType w:val="hybridMultilevel"/>
    <w:tmpl w:val="78F0FF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A141A"/>
    <w:multiLevelType w:val="hybridMultilevel"/>
    <w:tmpl w:val="E68C157E"/>
    <w:lvl w:ilvl="0" w:tplc="040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408F5"/>
    <w:multiLevelType w:val="hybridMultilevel"/>
    <w:tmpl w:val="C82CF80E"/>
    <w:lvl w:ilvl="0" w:tplc="2EB4F4C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A124D7"/>
    <w:multiLevelType w:val="hybridMultilevel"/>
    <w:tmpl w:val="C832DD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154CD"/>
    <w:multiLevelType w:val="hybridMultilevel"/>
    <w:tmpl w:val="43BE54DC"/>
    <w:lvl w:ilvl="0" w:tplc="B70AB44C">
      <w:start w:val="9"/>
      <w:numFmt w:val="bullet"/>
      <w:lvlText w:val="-"/>
      <w:lvlJc w:val="left"/>
      <w:pPr>
        <w:ind w:left="720" w:hanging="360"/>
      </w:pPr>
      <w:rPr>
        <w:rFonts w:ascii="Umprum" w:eastAsiaTheme="minorHAnsi" w:hAnsi="Umprum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12B"/>
    <w:rsid w:val="000162BC"/>
    <w:rsid w:val="0005603E"/>
    <w:rsid w:val="00057AA1"/>
    <w:rsid w:val="00083D71"/>
    <w:rsid w:val="00091D40"/>
    <w:rsid w:val="001153DE"/>
    <w:rsid w:val="0013430B"/>
    <w:rsid w:val="00153240"/>
    <w:rsid w:val="00187D4B"/>
    <w:rsid w:val="001A1542"/>
    <w:rsid w:val="001A18E5"/>
    <w:rsid w:val="001A7F85"/>
    <w:rsid w:val="001E112B"/>
    <w:rsid w:val="001E5244"/>
    <w:rsid w:val="00215540"/>
    <w:rsid w:val="0022094B"/>
    <w:rsid w:val="00233612"/>
    <w:rsid w:val="00293146"/>
    <w:rsid w:val="002B1DC7"/>
    <w:rsid w:val="002D3764"/>
    <w:rsid w:val="002F0B64"/>
    <w:rsid w:val="00312AF1"/>
    <w:rsid w:val="003364FB"/>
    <w:rsid w:val="00360BBC"/>
    <w:rsid w:val="00394033"/>
    <w:rsid w:val="003A3C58"/>
    <w:rsid w:val="003E4DE7"/>
    <w:rsid w:val="003F515A"/>
    <w:rsid w:val="0040773E"/>
    <w:rsid w:val="00467F09"/>
    <w:rsid w:val="00475893"/>
    <w:rsid w:val="00485B51"/>
    <w:rsid w:val="004913D5"/>
    <w:rsid w:val="004B321E"/>
    <w:rsid w:val="004D4763"/>
    <w:rsid w:val="004E4040"/>
    <w:rsid w:val="004F085F"/>
    <w:rsid w:val="004F19B5"/>
    <w:rsid w:val="004F527B"/>
    <w:rsid w:val="0052457B"/>
    <w:rsid w:val="00561F52"/>
    <w:rsid w:val="00567D8F"/>
    <w:rsid w:val="005A6BA6"/>
    <w:rsid w:val="005B6E50"/>
    <w:rsid w:val="005E06BD"/>
    <w:rsid w:val="00601502"/>
    <w:rsid w:val="006102EE"/>
    <w:rsid w:val="00660379"/>
    <w:rsid w:val="00673446"/>
    <w:rsid w:val="006D2423"/>
    <w:rsid w:val="00772651"/>
    <w:rsid w:val="00793B35"/>
    <w:rsid w:val="007A7865"/>
    <w:rsid w:val="007C1F6E"/>
    <w:rsid w:val="007D2C59"/>
    <w:rsid w:val="007E6603"/>
    <w:rsid w:val="008066F6"/>
    <w:rsid w:val="008242C1"/>
    <w:rsid w:val="008510FC"/>
    <w:rsid w:val="0086011E"/>
    <w:rsid w:val="00880FA8"/>
    <w:rsid w:val="00895082"/>
    <w:rsid w:val="008D3B9F"/>
    <w:rsid w:val="008D4933"/>
    <w:rsid w:val="008D535B"/>
    <w:rsid w:val="008E279C"/>
    <w:rsid w:val="008F27D5"/>
    <w:rsid w:val="00935274"/>
    <w:rsid w:val="00943668"/>
    <w:rsid w:val="009767EE"/>
    <w:rsid w:val="00977059"/>
    <w:rsid w:val="00992A49"/>
    <w:rsid w:val="009D6B92"/>
    <w:rsid w:val="009F617D"/>
    <w:rsid w:val="00A318AA"/>
    <w:rsid w:val="00A37E6C"/>
    <w:rsid w:val="00A853D9"/>
    <w:rsid w:val="00A85C35"/>
    <w:rsid w:val="00A869EE"/>
    <w:rsid w:val="00AA2072"/>
    <w:rsid w:val="00AE3341"/>
    <w:rsid w:val="00AF216D"/>
    <w:rsid w:val="00B048E2"/>
    <w:rsid w:val="00B86955"/>
    <w:rsid w:val="00B9038B"/>
    <w:rsid w:val="00BC1073"/>
    <w:rsid w:val="00BC3322"/>
    <w:rsid w:val="00C04D8C"/>
    <w:rsid w:val="00C2726A"/>
    <w:rsid w:val="00C33307"/>
    <w:rsid w:val="00C362E7"/>
    <w:rsid w:val="00C53D80"/>
    <w:rsid w:val="00C53E92"/>
    <w:rsid w:val="00C6764E"/>
    <w:rsid w:val="00CA0093"/>
    <w:rsid w:val="00CA50CE"/>
    <w:rsid w:val="00CA7CF2"/>
    <w:rsid w:val="00CD3EBB"/>
    <w:rsid w:val="00D4167B"/>
    <w:rsid w:val="00DB4A97"/>
    <w:rsid w:val="00DC09B9"/>
    <w:rsid w:val="00DD59BB"/>
    <w:rsid w:val="00DE0864"/>
    <w:rsid w:val="00E116E9"/>
    <w:rsid w:val="00E3129C"/>
    <w:rsid w:val="00E34083"/>
    <w:rsid w:val="00E43392"/>
    <w:rsid w:val="00E729CC"/>
    <w:rsid w:val="00E92374"/>
    <w:rsid w:val="00EC047D"/>
    <w:rsid w:val="00F06581"/>
    <w:rsid w:val="00F16B8E"/>
    <w:rsid w:val="00F43912"/>
    <w:rsid w:val="00F47431"/>
    <w:rsid w:val="00F7513A"/>
    <w:rsid w:val="00F81133"/>
    <w:rsid w:val="00FA6A56"/>
    <w:rsid w:val="00FB79F7"/>
    <w:rsid w:val="00FD34DA"/>
    <w:rsid w:val="00FE180A"/>
    <w:rsid w:val="00FF2F4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82D3C"/>
  <w15:docId w15:val="{95AC7811-8CEE-4BDC-B0B9-2175BF66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1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3C5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A7F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7F8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446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Váňová</dc:creator>
  <cp:lastModifiedBy>Šárka Váňová</cp:lastModifiedBy>
  <cp:revision>30</cp:revision>
  <cp:lastPrinted>2019-02-28T08:17:00Z</cp:lastPrinted>
  <dcterms:created xsi:type="dcterms:W3CDTF">2018-06-26T10:50:00Z</dcterms:created>
  <dcterms:modified xsi:type="dcterms:W3CDTF">2025-09-18T12:13:00Z</dcterms:modified>
</cp:coreProperties>
</file>